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2A442A" w:rsidRPr="00B9739F" w:rsidRDefault="002A442A" w:rsidP="002A442A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ВОЕННАЯ ПРОКУРАТУРА МОСКОВСКОГО ВОЕННОГО ОКРУГА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D417DA" w:rsidRPr="004D3B78" w:rsidRDefault="0003313C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  <w:lang w:val="ru-RU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16</w:t>
      </w:r>
      <w:r w:rsidR="00F409D2" w:rsidRPr="00FF77A4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FF77A4" w:rsidRPr="00FF77A4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11</w:t>
      </w:r>
      <w:r w:rsidR="006224FC" w:rsidRPr="00EC50C3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D417DA">
        <w:rPr>
          <w:rFonts w:ascii="Yellowtail" w:eastAsia="Times New Roman" w:hAnsi="Yellowtail" w:cs="Times New Roman"/>
          <w:sz w:val="38"/>
          <w:szCs w:val="38"/>
        </w:rPr>
        <w:t xml:space="preserve">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</w:t>
      </w:r>
      <w:r w:rsidR="00C54373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FB1702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</w:t>
      </w:r>
      <w:r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</w:t>
      </w:r>
      <w:r w:rsidR="00EC50C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347402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FB17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4D3B78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83</w:t>
      </w:r>
      <w:r w:rsidR="004D3B78" w:rsidRPr="004D3B78">
        <w:rPr>
          <w:rFonts w:ascii="Yellowtail" w:eastAsia="Yellowtail" w:hAnsi="Yellowtail" w:cs="Times New Roman"/>
          <w:color w:val="073763"/>
          <w:sz w:val="38"/>
          <w:szCs w:val="38"/>
          <w:u w:val="single"/>
          <w:lang w:val="ru-RU"/>
        </w:rPr>
        <w:t>9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 о с к </w:t>
      </w:r>
      <w:bookmarkStart w:id="1" w:name="_GoBack"/>
      <w:bookmarkEnd w:id="1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F1F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запросе необходимых сведений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B1702" w:rsidRDefault="002A442A" w:rsidP="00FB170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Округа, младший советник юстиции,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ходе 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рассмотрения материалов устного обращения</w:t>
      </w:r>
      <w:r w:rsidR="00FB170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2A442A" w:rsidRPr="002A442A" w:rsidRDefault="006D2188" w:rsidP="002A442A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2A442A"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A442A">
        <w:rPr>
          <w:rFonts w:ascii="Times New Roman" w:eastAsia="Times New Roman" w:hAnsi="Times New Roman" w:cs="Times New Roman"/>
          <w:sz w:val="28"/>
          <w:szCs w:val="28"/>
          <w:lang w:val="ru-RU"/>
        </w:rPr>
        <w:t>ноября</w:t>
      </w:r>
      <w:r w:rsidR="002A442A"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года в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органы прокуратуры Российской Федерации обратился государственный адвокат, Владимир Щербаков с жалобой на сотрудника УФСВНГ с номером жетона 67-м. </w:t>
      </w:r>
    </w:p>
    <w:p w:rsidR="002A442A" w:rsidRPr="002A442A" w:rsidRDefault="002A442A" w:rsidP="002A442A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В ходе 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рассмотрения доказательств в виде видео фиксации с бодикамеры заявителя, со стороны сотрудника УФСВНГ было выявлено нарушение части 8 статьи 13 Процессуального кодекса, проявившееся в игнорировании уведомления от адвоката о вызове Следственного Комитета Российской Федерации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данном деянии Военная прокуратура Московского Военного Округа предусматривает состав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возможного 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преступлени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, предусмотренно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>частью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3 статьи 80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Уголовного кодекса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Российской Федерации.</w:t>
      </w:r>
    </w:p>
    <w:p w:rsidR="00CB31AD" w:rsidRPr="006F1FBE" w:rsidRDefault="00F83181" w:rsidP="002A442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целях получения полных сведений о 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сотруднике полиции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, руководствуясь частью 2 статьи 5 федерального закона «О Прок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уратуре» №14-Ф3 от 25 июл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я 2025 года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Обязать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Федеральной Службы Войск Национальной Гвардии</w:t>
      </w:r>
      <w:r w:rsidR="006D21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г. Москве и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генерал-майора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полиции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Сергея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Суворова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24 часов с момента получения настоящего постановления предоставить в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Военную прокуратуру Московского Военного Округа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сведения и документы в отношении 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сотрудника полиции</w:t>
      </w:r>
      <w:r w:rsidR="005C6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виде официального рапорта</w:t>
      </w:r>
      <w:r w:rsidR="004D3B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приложением доказательств на электронную почту </w:t>
      </w:r>
      <w:hyperlink r:id="rId7" w:history="1">
        <w:r w:rsidR="004D3B78" w:rsidRPr="00114F6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bla</w:t>
        </w:r>
        <w:r w:rsidR="004D3B78" w:rsidRPr="00114F6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4D3B78" w:rsidRPr="00114F6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user</w:t>
        </w:r>
        <w:r w:rsidR="004D3B78" w:rsidRPr="00114F6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4D3B78" w:rsidRPr="00114F6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rmrp</w:t>
        </w:r>
        <w:r w:rsidR="004D3B78" w:rsidRPr="00114F60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4D3B78" w:rsidRPr="00114F6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C6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занимаемая должность, 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специальное</w:t>
      </w:r>
      <w:r w:rsidR="005C6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>звание сотрудника, на</w:t>
      </w:r>
      <w:r w:rsidR="005C69CA">
        <w:rPr>
          <w:rFonts w:ascii="Times New Roman" w:hAnsi="Times New Roman" w:cs="Times New Roman"/>
          <w:color w:val="000000"/>
          <w:sz w:val="28"/>
          <w:szCs w:val="28"/>
        </w:rPr>
        <w:t>личие дисциплинарных взысканий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C6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копия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полного пакета документов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полная фиксация процессуальных действий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период с 23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>00 по 23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0 1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6D2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.11.2025 года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Предупредить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начальника 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Управления </w:t>
      </w:r>
      <w:r w:rsidR="000331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Федеральной Службы Войск Национальной Гвардии </w:t>
      </w:r>
      <w:r w:rsidR="000331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г. Москве и Московской области, генерал-майора полиции, Сергея Суворова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об ответственности, предусмотренной действующим законодательством Российской Федерации, за неисполнение законных требований прокурора, а также за предоставление заведомо ложной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CCA" w:rsidRDefault="00F43CCA" w:rsidP="00F43CCA"/>
    <w:p w:rsidR="005F074C" w:rsidRDefault="005F074C" w:rsidP="005F074C"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3360" behindDoc="1" locked="0" layoutInCell="1" allowOverlap="1" wp14:anchorId="1B8855A5" wp14:editId="584A6186">
            <wp:simplePos x="0" y="0"/>
            <wp:positionH relativeFrom="column">
              <wp:posOffset>2983865</wp:posOffset>
            </wp:positionH>
            <wp:positionV relativeFrom="paragraph">
              <wp:posOffset>149225</wp:posOffset>
            </wp:positionV>
            <wp:extent cx="2508885" cy="1075236"/>
            <wp:effectExtent l="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075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74C" w:rsidRPr="000253F2" w:rsidRDefault="005F074C" w:rsidP="005F074C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Военного прокурора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В.С. Качурин</w:t>
      </w:r>
    </w:p>
    <w:p w:rsidR="005F074C" w:rsidRPr="00B9739F" w:rsidRDefault="005F074C" w:rsidP="005F074C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Московского Военного округа</w:t>
      </w:r>
    </w:p>
    <w:p w:rsidR="005F074C" w:rsidRPr="000253F2" w:rsidRDefault="005F074C" w:rsidP="005F074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5F074C" w:rsidRPr="005F074C" w:rsidRDefault="005F074C" w:rsidP="00F43CCA">
      <w:pPr>
        <w:rPr>
          <w:lang w:val="ru-RU"/>
        </w:rPr>
      </w:pP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5F074C" w:rsidP="005F074C">
      <w:pPr>
        <w:tabs>
          <w:tab w:val="left" w:pos="6855"/>
        </w:tabs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tab/>
      </w:r>
    </w:p>
    <w:p w:rsidR="00F43CCA" w:rsidRPr="005F074C" w:rsidRDefault="00F43CCA" w:rsidP="005F074C">
      <w:pPr>
        <w:rPr>
          <w:rFonts w:asciiTheme="minorHAnsi" w:eastAsia="Yellowtail" w:hAnsiTheme="minorHAnsi" w:cs="Yellowtail"/>
          <w:color w:val="073763"/>
          <w:sz w:val="32"/>
          <w:szCs w:val="32"/>
        </w:rPr>
      </w:pPr>
    </w:p>
    <w:sectPr w:rsidR="00F43CCA" w:rsidRPr="005F074C">
      <w:headerReference w:type="default" r:id="rId9"/>
      <w:headerReference w:type="first" r:id="rId10"/>
      <w:footerReference w:type="first" r:id="rId11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48" w:rsidRDefault="00380548">
      <w:pPr>
        <w:spacing w:line="240" w:lineRule="auto"/>
      </w:pPr>
      <w:r>
        <w:separator/>
      </w:r>
    </w:p>
  </w:endnote>
  <w:endnote w:type="continuationSeparator" w:id="0">
    <w:p w:rsidR="00380548" w:rsidRDefault="00380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48" w:rsidRDefault="00380548">
      <w:pPr>
        <w:spacing w:line="240" w:lineRule="auto"/>
      </w:pPr>
      <w:r>
        <w:separator/>
      </w:r>
    </w:p>
  </w:footnote>
  <w:footnote w:type="continuationSeparator" w:id="0">
    <w:p w:rsidR="00380548" w:rsidRDefault="003805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D3B78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3313C"/>
    <w:rsid w:val="00045154"/>
    <w:rsid w:val="00110EFF"/>
    <w:rsid w:val="00133073"/>
    <w:rsid w:val="00193484"/>
    <w:rsid w:val="001A3AEC"/>
    <w:rsid w:val="00246248"/>
    <w:rsid w:val="002A442A"/>
    <w:rsid w:val="00347402"/>
    <w:rsid w:val="0035132F"/>
    <w:rsid w:val="00380548"/>
    <w:rsid w:val="004D3B78"/>
    <w:rsid w:val="005474E5"/>
    <w:rsid w:val="005C69CA"/>
    <w:rsid w:val="005F074C"/>
    <w:rsid w:val="005F3513"/>
    <w:rsid w:val="006044E9"/>
    <w:rsid w:val="006224FC"/>
    <w:rsid w:val="006D2188"/>
    <w:rsid w:val="006F1FBE"/>
    <w:rsid w:val="007311F8"/>
    <w:rsid w:val="0075324D"/>
    <w:rsid w:val="00777B5A"/>
    <w:rsid w:val="007C1BBB"/>
    <w:rsid w:val="00855B3C"/>
    <w:rsid w:val="008A765C"/>
    <w:rsid w:val="00936E2C"/>
    <w:rsid w:val="00977E56"/>
    <w:rsid w:val="00A13AA8"/>
    <w:rsid w:val="00AD0113"/>
    <w:rsid w:val="00B42D4C"/>
    <w:rsid w:val="00B849A9"/>
    <w:rsid w:val="00BC4412"/>
    <w:rsid w:val="00BE05C8"/>
    <w:rsid w:val="00C148E6"/>
    <w:rsid w:val="00C54373"/>
    <w:rsid w:val="00CA610D"/>
    <w:rsid w:val="00CB31AD"/>
    <w:rsid w:val="00D417DA"/>
    <w:rsid w:val="00DC0F22"/>
    <w:rsid w:val="00DE6682"/>
    <w:rsid w:val="00DF454F"/>
    <w:rsid w:val="00E6486B"/>
    <w:rsid w:val="00EC50C3"/>
    <w:rsid w:val="00F17257"/>
    <w:rsid w:val="00F25C19"/>
    <w:rsid w:val="00F409D2"/>
    <w:rsid w:val="00F43CCA"/>
    <w:rsid w:val="00F44089"/>
    <w:rsid w:val="00F83181"/>
    <w:rsid w:val="00FB1702"/>
    <w:rsid w:val="00FB3581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B205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624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2025-11-16T19:27:00Z</dcterms:created>
  <dcterms:modified xsi:type="dcterms:W3CDTF">2025-11-16T19:27:00Z</dcterms:modified>
</cp:coreProperties>
</file>